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79F78E" w14:textId="22D3AF1B" w:rsidR="00A949D5" w:rsidRPr="005D0E7F" w:rsidRDefault="005D0E7F" w:rsidP="005D0E7F">
      <w:pPr>
        <w:pStyle w:val="Geenafstand"/>
        <w:rPr>
          <w:rFonts w:ascii="Yu Gothic" w:eastAsia="Yu Gothic" w:hAnsi="Yu Gothic"/>
          <w:b/>
          <w:bCs/>
        </w:rPr>
      </w:pPr>
      <w:r w:rsidRPr="005D0E7F">
        <w:rPr>
          <w:rFonts w:ascii="Yu Gothic" w:eastAsia="Yu Gothic" w:hAnsi="Yu Gothic"/>
          <w:b/>
          <w:bCs/>
        </w:rPr>
        <w:t>Hoe kan je geloven in een hel</w:t>
      </w:r>
    </w:p>
    <w:p w14:paraId="2DF176DA" w14:textId="23694D15" w:rsidR="005D0E7F" w:rsidRDefault="005D0E7F" w:rsidP="005D0E7F">
      <w:pPr>
        <w:pStyle w:val="Geenafstand"/>
        <w:rPr>
          <w:rFonts w:ascii="Yu Gothic" w:eastAsia="Yu Gothic" w:hAnsi="Yu Gothic"/>
        </w:rPr>
      </w:pPr>
    </w:p>
    <w:p w14:paraId="04C5C937" w14:textId="77777777" w:rsidR="005D0E7F" w:rsidRDefault="005D0E7F" w:rsidP="005D0E7F">
      <w:pPr>
        <w:pStyle w:val="Geenafstand"/>
        <w:rPr>
          <w:rFonts w:ascii="Yu Gothic" w:eastAsia="Yu Gothic" w:hAnsi="Yu Gothic"/>
        </w:rPr>
      </w:pPr>
      <w:r>
        <w:rPr>
          <w:rFonts w:ascii="Yu Gothic" w:eastAsia="Yu Gothic" w:hAnsi="Yu Gothic"/>
        </w:rPr>
        <w:t>De hel is voor veel mensen een struikelblok. De Bijbel laat zien dat de hel een verschrikkelijke plek is, afgezonderd van God, van Zijn goedheid, Zijn liefde en Zijn licht. De hel is een plek van duisternis en eenzaamheid. Alles waar God voor staat is niet in de hel, want God is daar niet.</w:t>
      </w:r>
    </w:p>
    <w:p w14:paraId="484F8243" w14:textId="77777777" w:rsidR="005D0E7F" w:rsidRDefault="005D0E7F" w:rsidP="005D0E7F">
      <w:pPr>
        <w:pStyle w:val="Geenafstand"/>
        <w:rPr>
          <w:rFonts w:ascii="Yu Gothic" w:eastAsia="Yu Gothic" w:hAnsi="Yu Gothic"/>
        </w:rPr>
      </w:pPr>
    </w:p>
    <w:p w14:paraId="6BDD5AC7" w14:textId="77777777" w:rsidR="005D0E7F" w:rsidRPr="005D0E7F" w:rsidRDefault="005D0E7F" w:rsidP="005D0E7F">
      <w:pPr>
        <w:pStyle w:val="Geenafstand"/>
        <w:rPr>
          <w:rFonts w:ascii="Yu Gothic" w:eastAsia="Yu Gothic" w:hAnsi="Yu Gothic"/>
          <w:b/>
          <w:bCs/>
        </w:rPr>
      </w:pPr>
      <w:r w:rsidRPr="005D0E7F">
        <w:rPr>
          <w:rFonts w:ascii="Yu Gothic" w:eastAsia="Yu Gothic" w:hAnsi="Yu Gothic"/>
          <w:b/>
          <w:bCs/>
        </w:rPr>
        <w:t>Is de hel gerechtigheid voor mensen die best een goed leven hebben geleid?</w:t>
      </w:r>
    </w:p>
    <w:p w14:paraId="17121C88" w14:textId="77777777" w:rsidR="005D0E7F" w:rsidRDefault="005D0E7F" w:rsidP="005D0E7F">
      <w:pPr>
        <w:pStyle w:val="Geenafstand"/>
        <w:rPr>
          <w:rFonts w:ascii="Yu Gothic" w:eastAsia="Yu Gothic" w:hAnsi="Yu Gothic"/>
        </w:rPr>
      </w:pPr>
    </w:p>
    <w:p w14:paraId="07F6EF86" w14:textId="77777777" w:rsidR="005D0E7F" w:rsidRDefault="005D0E7F" w:rsidP="005D0E7F">
      <w:pPr>
        <w:pStyle w:val="Geenafstand"/>
        <w:rPr>
          <w:rFonts w:ascii="Yu Gothic" w:eastAsia="Yu Gothic" w:hAnsi="Yu Gothic"/>
        </w:rPr>
      </w:pPr>
      <w:r>
        <w:rPr>
          <w:rFonts w:ascii="Yu Gothic" w:eastAsia="Yu Gothic" w:hAnsi="Yu Gothic"/>
        </w:rPr>
        <w:t>Is het gerechtigheid dat een rechter een straf uitspreekt over een misdadiger op grond van het misdrijf wat de misdadiger begaan heeft? Natuurlijk. Iemand die terecht schuldig is verklaart door de rechter noemen we gerechtigheid.</w:t>
      </w:r>
    </w:p>
    <w:p w14:paraId="02A81000" w14:textId="77777777" w:rsidR="005D0E7F" w:rsidRDefault="005D0E7F" w:rsidP="005D0E7F">
      <w:pPr>
        <w:pStyle w:val="Geenafstand"/>
        <w:rPr>
          <w:rFonts w:ascii="Yu Gothic" w:eastAsia="Yu Gothic" w:hAnsi="Yu Gothic"/>
        </w:rPr>
      </w:pPr>
      <w:r>
        <w:rPr>
          <w:rFonts w:ascii="Yu Gothic" w:eastAsia="Yu Gothic" w:hAnsi="Yu Gothic"/>
        </w:rPr>
        <w:t xml:space="preserve">Iemand die een moord of een verkrachting heeft gepleegd willen we allemaal gestraft zien worden. Het is juist onrecht als iemand wordt vrijgesproken terwijl de dader wel schuldig is. Dat noemen we geen liefdevolle rechter, maar een onrechtvaardige rechter. En zelfs als de straf voor een verkrachter heel laag is voelt dit als onrecht. Stel dat een verkrachter van een kind een taakstraf krijgt van 40 uur dan is het land te klein. Hoe kan een rechter zo’n lage straf geven? De verkrachter heeft het verdiend om zijn hele leven opgesloten te zitten. Hoe vaak klagen we wel niet over te lage straffen in Nederland. </w:t>
      </w:r>
    </w:p>
    <w:p w14:paraId="690A6866" w14:textId="77777777" w:rsidR="005D0E7F" w:rsidRDefault="005D0E7F" w:rsidP="005D0E7F">
      <w:pPr>
        <w:pStyle w:val="Geenafstand"/>
        <w:rPr>
          <w:rFonts w:ascii="Yu Gothic" w:eastAsia="Yu Gothic" w:hAnsi="Yu Gothic"/>
        </w:rPr>
      </w:pPr>
    </w:p>
    <w:p w14:paraId="6FF0CF8F" w14:textId="719F517B" w:rsidR="005D0E7F" w:rsidRDefault="005D0E7F" w:rsidP="005D0E7F">
      <w:pPr>
        <w:pStyle w:val="Geenafstand"/>
        <w:rPr>
          <w:rFonts w:ascii="Yu Gothic" w:eastAsia="Yu Gothic" w:hAnsi="Yu Gothic"/>
        </w:rPr>
      </w:pPr>
      <w:r>
        <w:rPr>
          <w:rFonts w:ascii="Yu Gothic" w:eastAsia="Yu Gothic" w:hAnsi="Yu Gothic"/>
        </w:rPr>
        <w:t>Als een rechter beweerd heel liefdevol en genadig te zijn en daarom schuldige mensen vrijspreekt of lage straffen geeft, dan zien we dit als een groot onrecht. Wat een waardeloze en onrechtvaardige rechter! Hier is niets liefdevols en genadigs aan.</w:t>
      </w:r>
      <w:r w:rsidR="00D400A4">
        <w:rPr>
          <w:rFonts w:ascii="Yu Gothic" w:eastAsia="Yu Gothic" w:hAnsi="Yu Gothic"/>
        </w:rPr>
        <w:t xml:space="preserve"> De Bijbel zegt hier het volgende over:</w:t>
      </w:r>
    </w:p>
    <w:p w14:paraId="06F63EEE" w14:textId="77777777" w:rsidR="00D400A4" w:rsidRPr="00526528" w:rsidRDefault="00D400A4" w:rsidP="00D400A4">
      <w:pPr>
        <w:pStyle w:val="Geenafstand"/>
        <w:ind w:left="708"/>
        <w:rPr>
          <w:rFonts w:ascii="Yu Gothic" w:eastAsia="Yu Gothic" w:hAnsi="Yu Gothic"/>
          <w:i/>
          <w:iCs/>
        </w:rPr>
      </w:pPr>
      <w:r w:rsidRPr="00526528">
        <w:rPr>
          <w:rFonts w:ascii="Yu Gothic" w:eastAsia="Yu Gothic" w:hAnsi="Yu Gothic"/>
          <w:i/>
          <w:iCs/>
        </w:rPr>
        <w:t>Spreuken 17:</w:t>
      </w:r>
      <w:r w:rsidRPr="00526528">
        <w:rPr>
          <w:rFonts w:ascii="Yu Gothic" w:eastAsia="Yu Gothic" w:hAnsi="Yu Gothic" w:cs="Times New Roman"/>
          <w:i/>
          <w:iCs/>
          <w:color w:val="464745"/>
          <w:sz w:val="18"/>
          <w:szCs w:val="18"/>
          <w:vertAlign w:val="superscript"/>
          <w:lang w:eastAsia="nl-NL"/>
        </w:rPr>
        <w:t xml:space="preserve"> </w:t>
      </w:r>
      <w:r w:rsidRPr="00526528">
        <w:rPr>
          <w:rFonts w:ascii="Yu Gothic" w:eastAsia="Yu Gothic" w:hAnsi="Yu Gothic"/>
          <w:i/>
          <w:iCs/>
          <w:vertAlign w:val="superscript"/>
        </w:rPr>
        <w:t>15</w:t>
      </w:r>
      <w:r w:rsidRPr="00526528">
        <w:rPr>
          <w:rFonts w:ascii="Yu Gothic" w:eastAsia="Yu Gothic" w:hAnsi="Yu Gothic"/>
          <w:i/>
          <w:iCs/>
        </w:rPr>
        <w:t>Wie de goddeloze vrijspreekt en wie de rechtvaardige schuldig verklaart,</w:t>
      </w:r>
      <w:r>
        <w:rPr>
          <w:rFonts w:ascii="Yu Gothic" w:eastAsia="Yu Gothic" w:hAnsi="Yu Gothic"/>
          <w:i/>
          <w:iCs/>
        </w:rPr>
        <w:t xml:space="preserve"> </w:t>
      </w:r>
      <w:r w:rsidRPr="00526528">
        <w:rPr>
          <w:rFonts w:ascii="Yu Gothic" w:eastAsia="Yu Gothic" w:hAnsi="Yu Gothic"/>
          <w:i/>
          <w:iCs/>
        </w:rPr>
        <w:t>zijn voor de HEERE een gruwel, allebei.</w:t>
      </w:r>
    </w:p>
    <w:p w14:paraId="0805CEA1" w14:textId="77777777" w:rsidR="00D400A4" w:rsidRDefault="00D400A4" w:rsidP="005D0E7F">
      <w:pPr>
        <w:pStyle w:val="Geenafstand"/>
        <w:rPr>
          <w:rFonts w:ascii="Yu Gothic" w:eastAsia="Yu Gothic" w:hAnsi="Yu Gothic"/>
        </w:rPr>
      </w:pPr>
    </w:p>
    <w:p w14:paraId="3FDDB2DE" w14:textId="3723BB3A" w:rsidR="005D0E7F" w:rsidRDefault="005D0E7F" w:rsidP="005D0E7F">
      <w:pPr>
        <w:pStyle w:val="Geenafstand"/>
        <w:rPr>
          <w:rFonts w:ascii="Yu Gothic" w:eastAsia="Yu Gothic" w:hAnsi="Yu Gothic"/>
        </w:rPr>
      </w:pPr>
    </w:p>
    <w:p w14:paraId="70D26BF8" w14:textId="09F375DB" w:rsidR="005D0E7F" w:rsidRDefault="005D0E7F" w:rsidP="005D0E7F">
      <w:pPr>
        <w:pStyle w:val="Geenafstand"/>
        <w:rPr>
          <w:rFonts w:ascii="Yu Gothic" w:eastAsia="Yu Gothic" w:hAnsi="Yu Gothic"/>
        </w:rPr>
      </w:pPr>
      <w:r>
        <w:rPr>
          <w:rFonts w:ascii="Yu Gothic" w:eastAsia="Yu Gothic" w:hAnsi="Yu Gothic"/>
        </w:rPr>
        <w:t xml:space="preserve">Toch kijken heel veel mensen wel zo naar God. Als een soort Sinterklaas die alles prachtig vindt van wat wij doen en uiteindelijk alles onder het tapijt veegt wat wij gedaan hebben. Want als we eerlijk naar onszelf kijken </w:t>
      </w:r>
      <w:r w:rsidR="001C51D7">
        <w:rPr>
          <w:rFonts w:ascii="Yu Gothic" w:eastAsia="Yu Gothic" w:hAnsi="Yu Gothic"/>
        </w:rPr>
        <w:t>dat doen wij het toch veel beter dan die ander. Dat een Hitler straf verdient daar zijn we het wel mee eens, maar wij toch niet.</w:t>
      </w:r>
    </w:p>
    <w:p w14:paraId="5BFCFD91" w14:textId="1398878F" w:rsidR="001C51D7" w:rsidRDefault="001C51D7" w:rsidP="005D0E7F">
      <w:pPr>
        <w:pStyle w:val="Geenafstand"/>
        <w:rPr>
          <w:rFonts w:ascii="Yu Gothic" w:eastAsia="Yu Gothic" w:hAnsi="Yu Gothic"/>
        </w:rPr>
      </w:pPr>
    </w:p>
    <w:p w14:paraId="7E2B826C" w14:textId="64B3296D" w:rsidR="001C51D7" w:rsidRDefault="001C51D7" w:rsidP="005D0E7F">
      <w:pPr>
        <w:pStyle w:val="Geenafstand"/>
        <w:rPr>
          <w:rFonts w:ascii="Yu Gothic" w:eastAsia="Yu Gothic" w:hAnsi="Yu Gothic"/>
        </w:rPr>
      </w:pPr>
      <w:r>
        <w:rPr>
          <w:rFonts w:ascii="Yu Gothic" w:eastAsia="Yu Gothic" w:hAnsi="Yu Gothic"/>
        </w:rPr>
        <w:t>De Bijbel laat ons een heel ander beeld zien van God. God is Heilig en heeft een verschrikkelijk afkeer van alles wat zondig, onrein en slecht is. De Bijbel spreekt van Gods toorn over de zonde. God kijkt niet naar zonde en haalt Zijn schouders op. God is toornig over de zonde. Toorn is een woord voor extreme boosheid. Dus niet een beetje boos, maar extreme boosheid.</w:t>
      </w:r>
    </w:p>
    <w:p w14:paraId="48491B54" w14:textId="37AA5276" w:rsidR="001C51D7" w:rsidRDefault="001C51D7" w:rsidP="005D0E7F">
      <w:pPr>
        <w:pStyle w:val="Geenafstand"/>
        <w:rPr>
          <w:rFonts w:ascii="Yu Gothic" w:eastAsia="Yu Gothic" w:hAnsi="Yu Gothic"/>
        </w:rPr>
      </w:pPr>
    </w:p>
    <w:p w14:paraId="1C2A56C1" w14:textId="6892A1FE" w:rsidR="001C51D7" w:rsidRDefault="001C51D7" w:rsidP="005D0E7F">
      <w:pPr>
        <w:pStyle w:val="Geenafstand"/>
        <w:rPr>
          <w:rFonts w:ascii="Yu Gothic" w:eastAsia="Yu Gothic" w:hAnsi="Yu Gothic"/>
        </w:rPr>
      </w:pPr>
      <w:r>
        <w:rPr>
          <w:rFonts w:ascii="Yu Gothic" w:eastAsia="Yu Gothic" w:hAnsi="Yu Gothic"/>
        </w:rPr>
        <w:t>Maar extreem boos, is dat niet een beetje overdreven. Boosheid is toch helemaal niet zo’n mooie eigenschap. Maar is boosheid over onrecht juist niet iets wat we allemaal hebben. Laten we eens een paar voorbeelden geven:</w:t>
      </w:r>
    </w:p>
    <w:p w14:paraId="5C5D7546" w14:textId="26C393BC" w:rsidR="001C51D7" w:rsidRDefault="001C51D7" w:rsidP="001C51D7">
      <w:pPr>
        <w:pStyle w:val="Geenafstand"/>
        <w:numPr>
          <w:ilvl w:val="0"/>
          <w:numId w:val="1"/>
        </w:numPr>
        <w:rPr>
          <w:rFonts w:ascii="Yu Gothic" w:eastAsia="Yu Gothic" w:hAnsi="Yu Gothic"/>
        </w:rPr>
      </w:pPr>
      <w:r>
        <w:rPr>
          <w:rFonts w:ascii="Yu Gothic" w:eastAsia="Yu Gothic" w:hAnsi="Yu Gothic"/>
        </w:rPr>
        <w:t>Bij zijn aanhouding werd Michael P. (moordenaar en verkrachter van Anne Faber) stevig aangepakt door de politie. Hierbij liep hij een schouderbreuk op. Ik heb nog niemand horen zeggen dat ze dit toch wel heel erg vonden voor Michael P. De boosheid over wat P. gedaan heeft herkennen we allemaal wel.</w:t>
      </w:r>
    </w:p>
    <w:p w14:paraId="380750D0" w14:textId="0AD12D59" w:rsidR="001C51D7" w:rsidRDefault="001C51D7" w:rsidP="001C51D7">
      <w:pPr>
        <w:pStyle w:val="Geenafstand"/>
        <w:numPr>
          <w:ilvl w:val="0"/>
          <w:numId w:val="1"/>
        </w:numPr>
        <w:rPr>
          <w:rFonts w:ascii="Yu Gothic" w:eastAsia="Yu Gothic" w:hAnsi="Yu Gothic"/>
        </w:rPr>
      </w:pPr>
      <w:r>
        <w:rPr>
          <w:rFonts w:ascii="Yu Gothic" w:eastAsia="Yu Gothic" w:hAnsi="Yu Gothic"/>
        </w:rPr>
        <w:t>Of Robert M. die bekent heeft 87 kinderen te hebben misbruikt. Is boosheid over dit verschrikkelijke onrecht dan niet heel normaal.</w:t>
      </w:r>
    </w:p>
    <w:p w14:paraId="15C56895" w14:textId="6C6D47FE" w:rsidR="001C51D7" w:rsidRDefault="001C51D7" w:rsidP="001C51D7">
      <w:pPr>
        <w:pStyle w:val="Geenafstand"/>
        <w:numPr>
          <w:ilvl w:val="0"/>
          <w:numId w:val="1"/>
        </w:numPr>
        <w:rPr>
          <w:rFonts w:ascii="Yu Gothic" w:eastAsia="Yu Gothic" w:hAnsi="Yu Gothic"/>
        </w:rPr>
      </w:pPr>
      <w:r>
        <w:rPr>
          <w:rFonts w:ascii="Yu Gothic" w:eastAsia="Yu Gothic" w:hAnsi="Yu Gothic"/>
        </w:rPr>
        <w:t>Of als we horen dat er in Afrika een heel dorp, vrouwen en kinderen, op gruwelijke wijze is omgebracht door jihadisten. Is het dan niet heel normaal dat we een vreselijke boosheid voelen over dit onrecht?</w:t>
      </w:r>
    </w:p>
    <w:p w14:paraId="376FD7E1" w14:textId="58B9AF46" w:rsidR="001C51D7" w:rsidRDefault="001C51D7" w:rsidP="001C51D7">
      <w:pPr>
        <w:pStyle w:val="Geenafstand"/>
        <w:rPr>
          <w:rFonts w:ascii="Yu Gothic" w:eastAsia="Yu Gothic" w:hAnsi="Yu Gothic"/>
        </w:rPr>
      </w:pPr>
    </w:p>
    <w:p w14:paraId="6685F6C8" w14:textId="734CAB23" w:rsidR="001C51D7" w:rsidRDefault="001C51D7" w:rsidP="001C51D7">
      <w:pPr>
        <w:pStyle w:val="Geenafstand"/>
        <w:rPr>
          <w:rFonts w:ascii="Yu Gothic" w:eastAsia="Yu Gothic" w:hAnsi="Yu Gothic"/>
        </w:rPr>
      </w:pPr>
      <w:r>
        <w:rPr>
          <w:rFonts w:ascii="Yu Gothic" w:eastAsia="Yu Gothic" w:hAnsi="Yu Gothic"/>
        </w:rPr>
        <w:t>Boosheid over onrecht is al normaal bij ons zondige mensen. Moet je nagaan voor God die het kwade niet kan verdragen, die Heilig is, die alles ziet en uiteindelijk de hele wereld gaat oordelen.</w:t>
      </w:r>
      <w:r w:rsidR="00D400A4">
        <w:rPr>
          <w:rFonts w:ascii="Yu Gothic" w:eastAsia="Yu Gothic" w:hAnsi="Yu Gothic"/>
        </w:rPr>
        <w:t xml:space="preserve"> Wat betekent Heilig:</w:t>
      </w:r>
    </w:p>
    <w:p w14:paraId="48F782E3" w14:textId="77777777" w:rsidR="00D400A4" w:rsidRPr="00D400A4" w:rsidRDefault="00D400A4" w:rsidP="00D400A4">
      <w:pPr>
        <w:pStyle w:val="Geenafstand"/>
        <w:ind w:left="708"/>
        <w:rPr>
          <w:rFonts w:ascii="Yu Gothic" w:eastAsia="Yu Gothic" w:hAnsi="Yu Gothic"/>
        </w:rPr>
      </w:pPr>
      <w:r w:rsidRPr="00D400A4">
        <w:rPr>
          <w:rFonts w:ascii="Yu Gothic" w:eastAsia="Yu Gothic" w:hAnsi="Yu Gothic"/>
          <w:i/>
          <w:iCs/>
        </w:rPr>
        <w:t>“Heilig, heilig, heilig is de HEERE van de legermachten, heel de aarde is vol van zijn heerlijkheid! De deurpinnen in de drempels schudden door de stem van hem die riep, en het huis vulde zich met rook” </w:t>
      </w:r>
      <w:r w:rsidRPr="00D400A4">
        <w:rPr>
          <w:rFonts w:ascii="Yu Gothic" w:eastAsia="Yu Gothic" w:hAnsi="Yu Gothic"/>
        </w:rPr>
        <w:t>(Jesaja 6:3)</w:t>
      </w:r>
    </w:p>
    <w:p w14:paraId="4E7A9AB0" w14:textId="77777777" w:rsidR="00D400A4" w:rsidRPr="00D400A4" w:rsidRDefault="00D400A4" w:rsidP="00D400A4">
      <w:pPr>
        <w:pStyle w:val="Geenafstand"/>
        <w:rPr>
          <w:rFonts w:ascii="Yu Gothic" w:eastAsia="Yu Gothic" w:hAnsi="Yu Gothic"/>
        </w:rPr>
      </w:pPr>
    </w:p>
    <w:p w14:paraId="10E974D1" w14:textId="77777777" w:rsidR="004F4A53" w:rsidRDefault="00D400A4" w:rsidP="00D400A4">
      <w:pPr>
        <w:pStyle w:val="Geenafstand"/>
        <w:rPr>
          <w:rFonts w:ascii="Yu Gothic" w:eastAsia="Yu Gothic" w:hAnsi="Yu Gothic"/>
        </w:rPr>
      </w:pPr>
      <w:r w:rsidRPr="00D400A4">
        <w:rPr>
          <w:rFonts w:ascii="Yu Gothic" w:eastAsia="Yu Gothic" w:hAnsi="Yu Gothic"/>
        </w:rPr>
        <w:t>God is heilig, wat houdt dat in? In de eerste plaats dat Hij volkomen rein is</w:t>
      </w:r>
      <w:r w:rsidR="004F4A53">
        <w:rPr>
          <w:rFonts w:ascii="Yu Gothic" w:eastAsia="Yu Gothic" w:hAnsi="Yu Gothic"/>
        </w:rPr>
        <w:t xml:space="preserve"> en afgezonderd is van ons mensen. Onze ogen kunnen God niet zien en leven.</w:t>
      </w:r>
      <w:r w:rsidRPr="00D400A4">
        <w:rPr>
          <w:rFonts w:ascii="Yu Gothic" w:eastAsia="Yu Gothic" w:hAnsi="Yu Gothic"/>
        </w:rPr>
        <w:t xml:space="preserve"> </w:t>
      </w:r>
    </w:p>
    <w:p w14:paraId="31AB4760" w14:textId="34EE8D83" w:rsidR="004F4A53" w:rsidRPr="004F4A53" w:rsidRDefault="004F4A53" w:rsidP="004F4A53">
      <w:pPr>
        <w:pStyle w:val="Geenafstand"/>
        <w:ind w:left="708"/>
        <w:rPr>
          <w:rFonts w:ascii="Yu Gothic" w:eastAsia="Yu Gothic" w:hAnsi="Yu Gothic"/>
          <w:i/>
          <w:iCs/>
        </w:rPr>
      </w:pPr>
      <w:r w:rsidRPr="004F4A53">
        <w:rPr>
          <w:rFonts w:ascii="Yu Gothic" w:eastAsia="Yu Gothic" w:hAnsi="Yu Gothic"/>
          <w:i/>
          <w:iCs/>
        </w:rPr>
        <w:t>Exodus 33:</w:t>
      </w:r>
      <w:r w:rsidRPr="004F4A53">
        <w:rPr>
          <w:i/>
          <w:iCs/>
          <w:sz w:val="18"/>
          <w:szCs w:val="18"/>
          <w:shd w:val="clear" w:color="auto" w:fill="FFFFFF"/>
          <w:vertAlign w:val="superscript"/>
        </w:rPr>
        <w:t xml:space="preserve"> </w:t>
      </w:r>
      <w:r w:rsidRPr="004F4A53">
        <w:rPr>
          <w:rFonts w:ascii="Yu Gothic" w:eastAsia="Yu Gothic" w:hAnsi="Yu Gothic"/>
          <w:i/>
          <w:iCs/>
          <w:vertAlign w:val="superscript"/>
        </w:rPr>
        <w:t>20</w:t>
      </w:r>
      <w:r w:rsidRPr="004F4A53">
        <w:rPr>
          <w:rFonts w:ascii="Yu Gothic" w:eastAsia="Yu Gothic" w:hAnsi="Yu Gothic"/>
          <w:i/>
          <w:iCs/>
        </w:rPr>
        <w:t>Hij zei verder: U zou Mijn aangezicht niet kunnen zien, want geen mens kan Mij zien en in leven blijven.</w:t>
      </w:r>
    </w:p>
    <w:p w14:paraId="6A3130C8" w14:textId="77777777" w:rsidR="004F4A53" w:rsidRDefault="004F4A53" w:rsidP="00D400A4">
      <w:pPr>
        <w:pStyle w:val="Geenafstand"/>
        <w:rPr>
          <w:rFonts w:ascii="Yu Gothic" w:eastAsia="Yu Gothic" w:hAnsi="Yu Gothic"/>
        </w:rPr>
      </w:pPr>
    </w:p>
    <w:p w14:paraId="523BC8F9" w14:textId="67332F52" w:rsidR="00D400A4" w:rsidRDefault="00D400A4" w:rsidP="00D400A4">
      <w:pPr>
        <w:pStyle w:val="Geenafstand"/>
        <w:rPr>
          <w:rFonts w:ascii="Yu Gothic" w:eastAsia="Yu Gothic" w:hAnsi="Yu Gothic"/>
        </w:rPr>
      </w:pPr>
      <w:r w:rsidRPr="00D400A4">
        <w:rPr>
          <w:rFonts w:ascii="Yu Gothic" w:eastAsia="Yu Gothic" w:hAnsi="Yu Gothic"/>
        </w:rPr>
        <w:t xml:space="preserve">In de tweede plaats dat God de zonde niet kan verdragen in zijn nabijheid. </w:t>
      </w:r>
      <w:r>
        <w:rPr>
          <w:rFonts w:ascii="Yu Gothic" w:eastAsia="Yu Gothic" w:hAnsi="Yu Gothic"/>
        </w:rPr>
        <w:t>Kijk maar:</w:t>
      </w:r>
    </w:p>
    <w:p w14:paraId="153C62C9" w14:textId="2C3B627C" w:rsidR="00D400A4" w:rsidRPr="00D400A4" w:rsidRDefault="00D400A4" w:rsidP="00D400A4">
      <w:pPr>
        <w:pStyle w:val="Geenafstand"/>
        <w:ind w:left="708"/>
        <w:rPr>
          <w:rFonts w:ascii="Yu Gothic" w:eastAsia="Yu Gothic" w:hAnsi="Yu Gothic"/>
          <w:i/>
          <w:iCs/>
        </w:rPr>
      </w:pPr>
      <w:r w:rsidRPr="00D400A4">
        <w:rPr>
          <w:rFonts w:ascii="Yu Gothic" w:eastAsia="Yu Gothic" w:hAnsi="Yu Gothic"/>
          <w:i/>
          <w:iCs/>
        </w:rPr>
        <w:t>Habakuk 1:</w:t>
      </w:r>
      <w:r w:rsidRPr="00D400A4">
        <w:rPr>
          <w:rFonts w:ascii="Times New Roman" w:eastAsia="Times New Roman" w:hAnsi="Times New Roman" w:cs="Times New Roman"/>
          <w:i/>
          <w:iCs/>
          <w:color w:val="464745"/>
          <w:sz w:val="18"/>
          <w:szCs w:val="18"/>
          <w:vertAlign w:val="superscript"/>
          <w:lang w:eastAsia="nl-NL"/>
        </w:rPr>
        <w:t xml:space="preserve"> </w:t>
      </w:r>
      <w:r w:rsidRPr="00D400A4">
        <w:rPr>
          <w:rFonts w:ascii="Yu Gothic" w:eastAsia="Yu Gothic" w:hAnsi="Yu Gothic"/>
          <w:i/>
          <w:iCs/>
          <w:vertAlign w:val="superscript"/>
        </w:rPr>
        <w:t>13</w:t>
      </w:r>
      <w:r w:rsidRPr="00D400A4">
        <w:rPr>
          <w:rFonts w:ascii="Yu Gothic" w:eastAsia="Yu Gothic" w:hAnsi="Yu Gothic"/>
          <w:i/>
          <w:iCs/>
        </w:rPr>
        <w:t>U bent te rein van ogen om het kwade aan te zien,</w:t>
      </w:r>
    </w:p>
    <w:p w14:paraId="48A6715E" w14:textId="77777777" w:rsidR="00D400A4" w:rsidRPr="00D400A4" w:rsidRDefault="00D400A4" w:rsidP="00D400A4">
      <w:pPr>
        <w:pStyle w:val="Geenafstand"/>
        <w:ind w:left="708"/>
        <w:rPr>
          <w:rFonts w:ascii="Yu Gothic" w:eastAsia="Yu Gothic" w:hAnsi="Yu Gothic"/>
          <w:i/>
          <w:iCs/>
        </w:rPr>
      </w:pPr>
      <w:r w:rsidRPr="00D400A4">
        <w:rPr>
          <w:rFonts w:ascii="Yu Gothic" w:eastAsia="Yu Gothic" w:hAnsi="Yu Gothic"/>
          <w:i/>
          <w:iCs/>
        </w:rPr>
        <w:t>moeite kunt U niet aanschouwen.</w:t>
      </w:r>
    </w:p>
    <w:p w14:paraId="12FF4261" w14:textId="3457ED67" w:rsidR="00D400A4" w:rsidRPr="00D400A4" w:rsidRDefault="00D400A4" w:rsidP="00D400A4">
      <w:pPr>
        <w:pStyle w:val="Geenafstand"/>
        <w:rPr>
          <w:rFonts w:ascii="Yu Gothic" w:eastAsia="Yu Gothic" w:hAnsi="Yu Gothic"/>
        </w:rPr>
      </w:pPr>
    </w:p>
    <w:p w14:paraId="5F4E645C" w14:textId="77777777" w:rsidR="00D400A4" w:rsidRDefault="00D400A4" w:rsidP="001C51D7">
      <w:pPr>
        <w:pStyle w:val="Geenafstand"/>
        <w:rPr>
          <w:rFonts w:ascii="Yu Gothic" w:eastAsia="Yu Gothic" w:hAnsi="Yu Gothic"/>
        </w:rPr>
      </w:pPr>
    </w:p>
    <w:p w14:paraId="23314E86" w14:textId="359E26D9" w:rsidR="001C51D7" w:rsidRDefault="001C51D7" w:rsidP="001C51D7">
      <w:pPr>
        <w:pStyle w:val="Geenafstand"/>
        <w:rPr>
          <w:rFonts w:ascii="Yu Gothic" w:eastAsia="Yu Gothic" w:hAnsi="Yu Gothic"/>
        </w:rPr>
      </w:pPr>
    </w:p>
    <w:p w14:paraId="1857361A" w14:textId="77777777" w:rsidR="00D400A4" w:rsidRPr="00106A98" w:rsidRDefault="00D400A4" w:rsidP="00D400A4">
      <w:pPr>
        <w:pStyle w:val="Geenafstand"/>
        <w:ind w:left="708"/>
        <w:rPr>
          <w:rFonts w:ascii="Yu Gothic" w:eastAsia="Yu Gothic" w:hAnsi="Yu Gothic"/>
          <w:i/>
          <w:iCs/>
        </w:rPr>
      </w:pPr>
      <w:r w:rsidRPr="00106A98">
        <w:rPr>
          <w:rFonts w:ascii="Yu Gothic" w:eastAsia="Yu Gothic" w:hAnsi="Yu Gothic"/>
          <w:i/>
          <w:iCs/>
        </w:rPr>
        <w:t xml:space="preserve">Efeziërs 2: Ook u heeft Hij met Hem levend gemaakt, u die </w:t>
      </w:r>
      <w:r w:rsidRPr="00106A98">
        <w:rPr>
          <w:rFonts w:ascii="Yu Gothic" w:eastAsia="Yu Gothic" w:hAnsi="Yu Gothic"/>
          <w:i/>
          <w:iCs/>
          <w:highlight w:val="yellow"/>
        </w:rPr>
        <w:t>dood was door de overtredingen en de zonden,</w:t>
      </w:r>
    </w:p>
    <w:p w14:paraId="64C35437" w14:textId="77777777" w:rsidR="00D400A4" w:rsidRPr="00106A98" w:rsidRDefault="00D400A4" w:rsidP="00D400A4">
      <w:pPr>
        <w:pStyle w:val="Geenafstand"/>
        <w:ind w:left="708"/>
        <w:rPr>
          <w:rFonts w:ascii="Yu Gothic" w:eastAsia="Yu Gothic" w:hAnsi="Yu Gothic"/>
          <w:i/>
          <w:iCs/>
        </w:rPr>
      </w:pPr>
    </w:p>
    <w:p w14:paraId="3482BAD7" w14:textId="77777777" w:rsidR="00D400A4" w:rsidRPr="00106A98" w:rsidRDefault="00D400A4" w:rsidP="00D400A4">
      <w:pPr>
        <w:pStyle w:val="Geenafstand"/>
        <w:ind w:left="708"/>
        <w:rPr>
          <w:rFonts w:ascii="Yu Gothic" w:eastAsia="Yu Gothic" w:hAnsi="Yu Gothic"/>
          <w:i/>
          <w:iCs/>
        </w:rPr>
      </w:pPr>
      <w:r w:rsidRPr="00106A98">
        <w:rPr>
          <w:rFonts w:ascii="Yu Gothic" w:eastAsia="Yu Gothic" w:hAnsi="Yu Gothic"/>
          <w:i/>
          <w:iCs/>
        </w:rPr>
        <w:t>Romeinen 3:</w:t>
      </w:r>
      <w:r w:rsidRPr="00106A98">
        <w:rPr>
          <w:rFonts w:ascii="Yu Gothic" w:eastAsia="Yu Gothic" w:hAnsi="Yu Gothic"/>
        </w:rPr>
        <w:t xml:space="preserve"> </w:t>
      </w:r>
      <w:r w:rsidRPr="00106A98">
        <w:rPr>
          <w:rFonts w:ascii="Yu Gothic" w:eastAsia="Yu Gothic" w:hAnsi="Yu Gothic"/>
          <w:i/>
          <w:iCs/>
        </w:rPr>
        <w:t xml:space="preserve">10 zoals geschreven staat: </w:t>
      </w:r>
      <w:r w:rsidRPr="00106A98">
        <w:rPr>
          <w:rFonts w:ascii="Yu Gothic" w:eastAsia="Yu Gothic" w:hAnsi="Yu Gothic"/>
          <w:i/>
          <w:iCs/>
          <w:highlight w:val="yellow"/>
        </w:rPr>
        <w:t>Er is niemand rechtvaardig, ook niet één,</w:t>
      </w:r>
    </w:p>
    <w:p w14:paraId="1646A36C" w14:textId="77777777" w:rsidR="00D400A4" w:rsidRPr="00106A98" w:rsidRDefault="00D400A4" w:rsidP="00D400A4">
      <w:pPr>
        <w:pStyle w:val="Geenafstand"/>
        <w:ind w:left="708"/>
        <w:rPr>
          <w:rFonts w:ascii="Yu Gothic" w:eastAsia="Yu Gothic" w:hAnsi="Yu Gothic"/>
          <w:i/>
          <w:iCs/>
        </w:rPr>
      </w:pPr>
      <w:r w:rsidRPr="00106A98">
        <w:rPr>
          <w:rFonts w:ascii="Yu Gothic" w:eastAsia="Yu Gothic" w:hAnsi="Yu Gothic"/>
          <w:i/>
          <w:iCs/>
        </w:rPr>
        <w:t>11er is niemand die verstandig is, er is niemand die God zoekt.</w:t>
      </w:r>
    </w:p>
    <w:p w14:paraId="2EF82D7E" w14:textId="77777777" w:rsidR="00D400A4" w:rsidRPr="00106A98" w:rsidRDefault="00D400A4" w:rsidP="00D400A4">
      <w:pPr>
        <w:pStyle w:val="Geenafstand"/>
        <w:ind w:left="708"/>
        <w:rPr>
          <w:rFonts w:ascii="Yu Gothic" w:eastAsia="Yu Gothic" w:hAnsi="Yu Gothic"/>
          <w:i/>
          <w:iCs/>
        </w:rPr>
      </w:pPr>
      <w:r w:rsidRPr="00106A98">
        <w:rPr>
          <w:rFonts w:ascii="Yu Gothic" w:eastAsia="Yu Gothic" w:hAnsi="Yu Gothic"/>
          <w:i/>
          <w:iCs/>
        </w:rPr>
        <w:lastRenderedPageBreak/>
        <w:t xml:space="preserve">12Allen zijn zij afgedwaald, samen zijn zij nutteloos geworden. </w:t>
      </w:r>
      <w:r w:rsidRPr="00106A98">
        <w:rPr>
          <w:rFonts w:ascii="Yu Gothic" w:eastAsia="Yu Gothic" w:hAnsi="Yu Gothic"/>
          <w:i/>
          <w:iCs/>
          <w:highlight w:val="yellow"/>
        </w:rPr>
        <w:t>Er is niemand die goeddoet, er is er zelfs niet één.</w:t>
      </w:r>
    </w:p>
    <w:p w14:paraId="01F60AA7" w14:textId="77777777" w:rsidR="00D400A4" w:rsidRPr="00106A98" w:rsidRDefault="00D400A4" w:rsidP="00D400A4">
      <w:pPr>
        <w:pStyle w:val="Geenafstand"/>
        <w:ind w:left="708"/>
        <w:rPr>
          <w:rFonts w:ascii="Yu Gothic" w:eastAsia="Yu Gothic" w:hAnsi="Yu Gothic"/>
          <w:i/>
          <w:iCs/>
        </w:rPr>
      </w:pPr>
    </w:p>
    <w:p w14:paraId="57034DE8" w14:textId="77777777" w:rsidR="00D400A4" w:rsidRPr="00106A98" w:rsidRDefault="00D400A4" w:rsidP="00D400A4">
      <w:pPr>
        <w:pStyle w:val="Geenafstand"/>
        <w:ind w:left="708"/>
        <w:rPr>
          <w:rFonts w:ascii="Yu Gothic" w:eastAsia="Yu Gothic" w:hAnsi="Yu Gothic"/>
          <w:i/>
          <w:iCs/>
        </w:rPr>
      </w:pPr>
      <w:r w:rsidRPr="00106A98">
        <w:rPr>
          <w:rFonts w:ascii="Yu Gothic" w:eastAsia="Yu Gothic" w:hAnsi="Yu Gothic"/>
          <w:i/>
          <w:iCs/>
        </w:rPr>
        <w:t>Romeinen 6:</w:t>
      </w:r>
      <w:r w:rsidRPr="00106A98">
        <w:rPr>
          <w:rFonts w:ascii="Yu Gothic" w:eastAsia="Yu Gothic" w:hAnsi="Yu Gothic"/>
        </w:rPr>
        <w:t xml:space="preserve"> </w:t>
      </w:r>
      <w:r w:rsidRPr="00106A98">
        <w:rPr>
          <w:rFonts w:ascii="Yu Gothic" w:eastAsia="Yu Gothic" w:hAnsi="Yu Gothic"/>
          <w:i/>
          <w:iCs/>
        </w:rPr>
        <w:t>23</w:t>
      </w:r>
      <w:r w:rsidRPr="00106A98">
        <w:rPr>
          <w:rFonts w:ascii="Yu Gothic" w:eastAsia="Yu Gothic" w:hAnsi="Yu Gothic"/>
          <w:i/>
          <w:iCs/>
          <w:highlight w:val="yellow"/>
        </w:rPr>
        <w:t>Want het loon van de zonde is de dood</w:t>
      </w:r>
      <w:r w:rsidRPr="00106A98">
        <w:rPr>
          <w:rFonts w:ascii="Yu Gothic" w:eastAsia="Yu Gothic" w:hAnsi="Yu Gothic"/>
          <w:i/>
          <w:iCs/>
        </w:rPr>
        <w:t>, maar de genadegave van God is eeuwig leven, door Jezus Christus, onze Heere.</w:t>
      </w:r>
    </w:p>
    <w:p w14:paraId="0F452734" w14:textId="77777777" w:rsidR="001C51D7" w:rsidRDefault="001C51D7" w:rsidP="001C51D7">
      <w:pPr>
        <w:pStyle w:val="Geenafstand"/>
        <w:rPr>
          <w:rFonts w:ascii="Yu Gothic" w:eastAsia="Yu Gothic" w:hAnsi="Yu Gothic"/>
        </w:rPr>
      </w:pPr>
    </w:p>
    <w:p w14:paraId="2DC04A18" w14:textId="77777777" w:rsidR="005D0E7F" w:rsidRDefault="005D0E7F" w:rsidP="005D0E7F">
      <w:pPr>
        <w:pStyle w:val="Geenafstand"/>
        <w:rPr>
          <w:rFonts w:ascii="Yu Gothic" w:eastAsia="Yu Gothic" w:hAnsi="Yu Gothic"/>
        </w:rPr>
      </w:pPr>
    </w:p>
    <w:p w14:paraId="19BEE7D6" w14:textId="04578CC6" w:rsidR="005D0E7F" w:rsidRPr="005D0E7F" w:rsidRDefault="005D0E7F" w:rsidP="005D0E7F">
      <w:pPr>
        <w:pStyle w:val="Geenafstand"/>
        <w:rPr>
          <w:rFonts w:ascii="Yu Gothic" w:eastAsia="Yu Gothic" w:hAnsi="Yu Gothic"/>
        </w:rPr>
      </w:pPr>
      <w:r>
        <w:rPr>
          <w:rFonts w:ascii="Yu Gothic" w:eastAsia="Yu Gothic" w:hAnsi="Yu Gothic"/>
        </w:rPr>
        <w:t xml:space="preserve"> </w:t>
      </w:r>
    </w:p>
    <w:sectPr w:rsidR="005D0E7F" w:rsidRPr="005D0E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1C5E7D"/>
    <w:multiLevelType w:val="hybridMultilevel"/>
    <w:tmpl w:val="26306B36"/>
    <w:lvl w:ilvl="0" w:tplc="99E681DA">
      <w:numFmt w:val="bullet"/>
      <w:lvlText w:val=""/>
      <w:lvlJc w:val="left"/>
      <w:pPr>
        <w:ind w:left="720" w:hanging="360"/>
      </w:pPr>
      <w:rPr>
        <w:rFonts w:ascii="Symbol" w:eastAsia="Yu Gothic"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7D76436"/>
    <w:multiLevelType w:val="hybridMultilevel"/>
    <w:tmpl w:val="830E3B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E7F"/>
    <w:rsid w:val="001C51D7"/>
    <w:rsid w:val="004F4A53"/>
    <w:rsid w:val="005D0E7F"/>
    <w:rsid w:val="0091216A"/>
    <w:rsid w:val="00A949D5"/>
    <w:rsid w:val="00D400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5EF7"/>
  <w15:chartTrackingRefBased/>
  <w15:docId w15:val="{A7A16981-9723-4873-B31E-1243FACF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D0E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90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712</Words>
  <Characters>3922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Menno</dc:creator>
  <cp:keywords/>
  <dc:description/>
  <cp:lastModifiedBy>Menno</cp:lastModifiedBy>
  <cp:revision>1</cp:revision>
  <dcterms:created xsi:type="dcterms:W3CDTF">2021-02-15T10:06:00Z</dcterms:created>
  <dcterms:modified xsi:type="dcterms:W3CDTF">2021-02-16T11:39:00Z</dcterms:modified>
</cp:coreProperties>
</file>